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18" w:rsidRDefault="00712418" w:rsidP="00712418">
      <w:r>
        <w:t>13th International Education Exhibition 2012 Mongolia</w:t>
      </w:r>
    </w:p>
    <w:p w:rsidR="00712418" w:rsidRDefault="00712418" w:rsidP="00712418">
      <w:r>
        <w:t xml:space="preserve">                                    </w:t>
      </w:r>
      <w:bookmarkStart w:id="0" w:name="_GoBack"/>
      <w:bookmarkEnd w:id="0"/>
      <w:r>
        <w:t xml:space="preserve">University List </w:t>
      </w:r>
    </w:p>
    <w:p w:rsidR="00712418" w:rsidRDefault="00712418" w:rsidP="00712418">
      <w:r>
        <w:t>1. Management Development Institute of Singapore- Singapore / www.mdis.edu.sg/</w:t>
      </w:r>
    </w:p>
    <w:p w:rsidR="00712418" w:rsidRDefault="00712418" w:rsidP="00712418">
      <w:r>
        <w:t>2. Hotel and Tourism management Institute –Switzerland / www.htmi.ch /</w:t>
      </w:r>
    </w:p>
    <w:p w:rsidR="00712418" w:rsidRDefault="00712418" w:rsidP="00712418">
      <w:r>
        <w:t>3. Tomsk Polytechnic University –Russia/ www.iie.tpu.ru /</w:t>
      </w:r>
    </w:p>
    <w:p w:rsidR="00712418" w:rsidRDefault="00712418" w:rsidP="00712418">
      <w:r>
        <w:t>4. University of Nicosia- Cyprus / www.unic.ac.cy/</w:t>
      </w:r>
    </w:p>
    <w:p w:rsidR="00712418" w:rsidRDefault="00712418" w:rsidP="00712418">
      <w:r>
        <w:t>5. University of Southampton –UK/ www.southampton.ac.uk /</w:t>
      </w:r>
    </w:p>
    <w:p w:rsidR="00712418" w:rsidRDefault="00712418" w:rsidP="00712418">
      <w:r>
        <w:t xml:space="preserve">6. Ming </w:t>
      </w:r>
      <w:proofErr w:type="spellStart"/>
      <w:r>
        <w:t>Chuan</w:t>
      </w:r>
      <w:proofErr w:type="spellEnd"/>
      <w:r>
        <w:t xml:space="preserve"> University – Taiwan /www.mcu.edu.tw/</w:t>
      </w:r>
    </w:p>
    <w:p w:rsidR="00712418" w:rsidRDefault="00712418" w:rsidP="00712418">
      <w:r>
        <w:t>7. Lovely Professional University-India/ www.lpude.in /</w:t>
      </w:r>
    </w:p>
    <w:p w:rsidR="00712418" w:rsidRDefault="00712418" w:rsidP="00712418">
      <w:r>
        <w:t>8. Beijing Foreign Studies University- China / www.solbridge.bfsu.edu.cn /</w:t>
      </w:r>
    </w:p>
    <w:p w:rsidR="00712418" w:rsidRDefault="00712418" w:rsidP="00712418">
      <w:r>
        <w:t xml:space="preserve">9. Education Organization C.C </w:t>
      </w:r>
      <w:proofErr w:type="spellStart"/>
      <w:r>
        <w:t>Saveriades</w:t>
      </w:r>
      <w:proofErr w:type="spellEnd"/>
      <w:r>
        <w:t>- Cyprus / www.casacollege.com /</w:t>
      </w:r>
    </w:p>
    <w:p w:rsidR="00712418" w:rsidRDefault="00712418" w:rsidP="00712418">
      <w:r>
        <w:t>10. Kaplan International College- Singapore / www.kic.org.uk /</w:t>
      </w:r>
    </w:p>
    <w:p w:rsidR="00712418" w:rsidRDefault="00712418" w:rsidP="00712418">
      <w:r>
        <w:t>11. Malaysia Education Center-Mongolia / www.malaysia.mn /</w:t>
      </w:r>
    </w:p>
    <w:p w:rsidR="00712418" w:rsidRDefault="00712418" w:rsidP="00712418">
      <w:r>
        <w:t>12. Columbia College-Canada/ www.columbiacollege.ca /</w:t>
      </w:r>
    </w:p>
    <w:p w:rsidR="00712418" w:rsidRDefault="00712418" w:rsidP="00712418">
      <w:r>
        <w:t>13. University of Groningen-Nederland / www.rug.nl /</w:t>
      </w:r>
    </w:p>
    <w:p w:rsidR="00094797" w:rsidRDefault="00712418" w:rsidP="00712418">
      <w:r>
        <w:t>14. Study in Lithuania-Lithuania/ www.studyinlithuania.lt /</w:t>
      </w:r>
    </w:p>
    <w:sectPr w:rsidR="0009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18"/>
    <w:rsid w:val="00712418"/>
    <w:rsid w:val="00CA4190"/>
    <w:rsid w:val="00D3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2015-10-22T03:30:00Z</dcterms:created>
  <dcterms:modified xsi:type="dcterms:W3CDTF">2015-10-22T03:31:00Z</dcterms:modified>
</cp:coreProperties>
</file>